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F64C51" w:rsidRDefault="0057672B" w:rsidP="007B17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4C51">
        <w:rPr>
          <w:rFonts w:ascii="Times New Roman" w:hAnsi="Times New Roman" w:cs="Times New Roman"/>
          <w:b/>
          <w:sz w:val="28"/>
          <w:szCs w:val="24"/>
        </w:rPr>
        <w:t>Уведомление о проведении осмотра объектов недвижимости</w:t>
      </w:r>
    </w:p>
    <w:p w:rsidR="00B811C1" w:rsidRDefault="0057672B" w:rsidP="004A2A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В соответствии с п.5. ч.6 ст. 69.1 ФЗ от 13.07.2015 № 218-ФЗ «О государственной регистрации недвижимости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C1E90">
        <w:rPr>
          <w:rFonts w:ascii="Times New Roman" w:hAnsi="Times New Roman" w:cs="Times New Roman"/>
          <w:b/>
          <w:sz w:val="28"/>
          <w:szCs w:val="24"/>
        </w:rPr>
        <w:t>0</w:t>
      </w:r>
      <w:r w:rsidR="00C108AE">
        <w:rPr>
          <w:rFonts w:ascii="Times New Roman" w:hAnsi="Times New Roman" w:cs="Times New Roman"/>
          <w:b/>
          <w:sz w:val="28"/>
          <w:szCs w:val="24"/>
        </w:rPr>
        <w:t>5</w:t>
      </w:r>
      <w:r w:rsidR="006C1E90">
        <w:rPr>
          <w:rFonts w:ascii="Times New Roman" w:hAnsi="Times New Roman" w:cs="Times New Roman"/>
          <w:b/>
          <w:sz w:val="28"/>
          <w:szCs w:val="24"/>
        </w:rPr>
        <w:t xml:space="preserve"> июл</w:t>
      </w:r>
      <w:r w:rsidR="00003D69">
        <w:rPr>
          <w:rFonts w:ascii="Times New Roman" w:hAnsi="Times New Roman" w:cs="Times New Roman"/>
          <w:b/>
          <w:sz w:val="28"/>
          <w:szCs w:val="24"/>
        </w:rPr>
        <w:t>я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2023 года с </w:t>
      </w:r>
      <w:r w:rsidR="0075099D">
        <w:rPr>
          <w:rFonts w:ascii="Times New Roman" w:hAnsi="Times New Roman" w:cs="Times New Roman"/>
          <w:b/>
          <w:sz w:val="28"/>
          <w:szCs w:val="24"/>
        </w:rPr>
        <w:t>10</w:t>
      </w:r>
      <w:r w:rsidR="004A2A82">
        <w:rPr>
          <w:rFonts w:ascii="Times New Roman" w:hAnsi="Times New Roman" w:cs="Times New Roman"/>
          <w:b/>
          <w:sz w:val="28"/>
          <w:szCs w:val="24"/>
        </w:rPr>
        <w:t>.0</w:t>
      </w:r>
      <w:r w:rsidRPr="00F64C51">
        <w:rPr>
          <w:rFonts w:ascii="Times New Roman" w:hAnsi="Times New Roman" w:cs="Times New Roman"/>
          <w:b/>
          <w:sz w:val="28"/>
          <w:szCs w:val="24"/>
        </w:rPr>
        <w:t>0</w:t>
      </w:r>
      <w:r w:rsidR="0075099D">
        <w:rPr>
          <w:rFonts w:ascii="Times New Roman" w:hAnsi="Times New Roman" w:cs="Times New Roman"/>
          <w:b/>
          <w:sz w:val="28"/>
          <w:szCs w:val="24"/>
        </w:rPr>
        <w:t xml:space="preserve"> до 10</w:t>
      </w:r>
      <w:r w:rsidR="004A2A82">
        <w:rPr>
          <w:rFonts w:ascii="Times New Roman" w:hAnsi="Times New Roman" w:cs="Times New Roman"/>
          <w:b/>
          <w:sz w:val="28"/>
          <w:szCs w:val="24"/>
        </w:rPr>
        <w:t>.30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64C51">
        <w:rPr>
          <w:rFonts w:ascii="Times New Roman" w:hAnsi="Times New Roman" w:cs="Times New Roman"/>
          <w:sz w:val="28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6C1E90" w:rsidRPr="006C1E90" w:rsidRDefault="006C1E90" w:rsidP="006C1E9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C1E90">
        <w:rPr>
          <w:rFonts w:ascii="Times New Roman" w:hAnsi="Times New Roman" w:cs="Times New Roman"/>
          <w:sz w:val="28"/>
          <w:szCs w:val="28"/>
        </w:rPr>
        <w:t xml:space="preserve">Здание, с кадастровым номером: 59:16:0010307:171, расположенное по адресу: Пермский край, Верещагинский </w:t>
      </w:r>
      <w:proofErr w:type="spellStart"/>
      <w:r w:rsidRPr="006C1E9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C1E90">
        <w:rPr>
          <w:rFonts w:ascii="Times New Roman" w:hAnsi="Times New Roman" w:cs="Times New Roman"/>
          <w:sz w:val="28"/>
          <w:szCs w:val="28"/>
        </w:rPr>
        <w:t xml:space="preserve">, г. Верещагино, </w:t>
      </w:r>
      <w:proofErr w:type="spellStart"/>
      <w:r w:rsidRPr="006C1E90">
        <w:rPr>
          <w:rFonts w:ascii="Times New Roman" w:hAnsi="Times New Roman" w:cs="Times New Roman"/>
          <w:sz w:val="28"/>
          <w:szCs w:val="28"/>
        </w:rPr>
        <w:t>гск</w:t>
      </w:r>
      <w:proofErr w:type="spellEnd"/>
      <w:r w:rsidRPr="006C1E90">
        <w:rPr>
          <w:rFonts w:ascii="Times New Roman" w:hAnsi="Times New Roman" w:cs="Times New Roman"/>
          <w:sz w:val="28"/>
          <w:szCs w:val="28"/>
        </w:rPr>
        <w:t xml:space="preserve"> 48, в р-не в/части на земельном участке: сведения отсутствуют;</w:t>
      </w:r>
    </w:p>
    <w:p w:rsidR="006C1E90" w:rsidRPr="006C1E90" w:rsidRDefault="006C1E90" w:rsidP="006C1E9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E90">
        <w:rPr>
          <w:rFonts w:ascii="Times New Roman" w:hAnsi="Times New Roman" w:cs="Times New Roman"/>
          <w:sz w:val="28"/>
          <w:szCs w:val="28"/>
        </w:rPr>
        <w:t xml:space="preserve">Здание, с кадастровым номером: 59:16:0010308:163, расположенное по адресу: Пермский край, Верещагинский </w:t>
      </w:r>
      <w:proofErr w:type="spellStart"/>
      <w:r w:rsidRPr="006C1E9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C1E90">
        <w:rPr>
          <w:rFonts w:ascii="Times New Roman" w:hAnsi="Times New Roman" w:cs="Times New Roman"/>
          <w:sz w:val="28"/>
          <w:szCs w:val="28"/>
        </w:rPr>
        <w:t xml:space="preserve">, г. Верещагино, КСК пр. </w:t>
      </w:r>
      <w:proofErr w:type="spellStart"/>
      <w:r w:rsidRPr="006C1E90">
        <w:rPr>
          <w:rFonts w:ascii="Times New Roman" w:hAnsi="Times New Roman" w:cs="Times New Roman"/>
          <w:sz w:val="28"/>
          <w:szCs w:val="28"/>
        </w:rPr>
        <w:t>Мазуни</w:t>
      </w:r>
      <w:proofErr w:type="spellEnd"/>
      <w:r w:rsidRPr="006C1E90">
        <w:rPr>
          <w:rFonts w:ascii="Times New Roman" w:hAnsi="Times New Roman" w:cs="Times New Roman"/>
          <w:sz w:val="28"/>
          <w:szCs w:val="28"/>
        </w:rPr>
        <w:t xml:space="preserve">, д б/н, </w:t>
      </w:r>
      <w:proofErr w:type="spellStart"/>
      <w:r w:rsidRPr="006C1E9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C1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90">
        <w:rPr>
          <w:rFonts w:ascii="Times New Roman" w:hAnsi="Times New Roman" w:cs="Times New Roman"/>
          <w:sz w:val="28"/>
          <w:szCs w:val="28"/>
        </w:rPr>
        <w:t>Кладовочный</w:t>
      </w:r>
      <w:proofErr w:type="spellEnd"/>
      <w:r w:rsidRPr="006C1E90">
        <w:rPr>
          <w:rFonts w:ascii="Times New Roman" w:hAnsi="Times New Roman" w:cs="Times New Roman"/>
          <w:sz w:val="28"/>
          <w:szCs w:val="28"/>
        </w:rPr>
        <w:t xml:space="preserve"> бокс на земельном участке: сведения отсутствуют;</w:t>
      </w:r>
    </w:p>
    <w:p w:rsidR="0057672B" w:rsidRPr="006C1E90" w:rsidRDefault="006C1E90" w:rsidP="006C1E9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E90">
        <w:rPr>
          <w:rFonts w:ascii="Times New Roman" w:hAnsi="Times New Roman" w:cs="Times New Roman"/>
          <w:sz w:val="28"/>
          <w:szCs w:val="28"/>
        </w:rPr>
        <w:t xml:space="preserve">Здание, с кадастровым номером: 59:16:0000000:5211, расположенное по адресу: Пермский край, Верещагинский </w:t>
      </w:r>
      <w:proofErr w:type="spellStart"/>
      <w:r w:rsidRPr="006C1E9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C1E90">
        <w:rPr>
          <w:rFonts w:ascii="Times New Roman" w:hAnsi="Times New Roman" w:cs="Times New Roman"/>
          <w:sz w:val="28"/>
          <w:szCs w:val="28"/>
        </w:rPr>
        <w:t>, д. Поповка, д. 27 на земельном участке</w:t>
      </w:r>
      <w:r>
        <w:rPr>
          <w:rFonts w:ascii="Times New Roman" w:hAnsi="Times New Roman" w:cs="Times New Roman"/>
          <w:sz w:val="28"/>
          <w:szCs w:val="28"/>
        </w:rPr>
        <w:t>: сведения отсутствуют</w:t>
      </w:r>
      <w:bookmarkStart w:id="0" w:name="_GoBack"/>
      <w:bookmarkEnd w:id="0"/>
      <w:r w:rsidR="00683D3F" w:rsidRPr="00EF45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7672B" w:rsidRPr="00EF4525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F64C51" w:rsidRDefault="0057672B" w:rsidP="004A2A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uio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@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vereschagino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permkrai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proofErr w:type="spellStart"/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ru</w:t>
        </w:r>
        <w:proofErr w:type="spellEnd"/>
      </w:hyperlink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307F" w:rsidRPr="00F64C51" w:rsidRDefault="0006307F">
      <w:pPr>
        <w:rPr>
          <w:sz w:val="28"/>
          <w:szCs w:val="24"/>
        </w:rPr>
      </w:pPr>
    </w:p>
    <w:sectPr w:rsidR="0006307F" w:rsidRPr="00F6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307F"/>
    <w:rsid w:val="00262207"/>
    <w:rsid w:val="003A2337"/>
    <w:rsid w:val="0040346B"/>
    <w:rsid w:val="0048381F"/>
    <w:rsid w:val="004A2A6B"/>
    <w:rsid w:val="004A2A82"/>
    <w:rsid w:val="0057672B"/>
    <w:rsid w:val="00683D3F"/>
    <w:rsid w:val="006B08D0"/>
    <w:rsid w:val="006C1E90"/>
    <w:rsid w:val="0075099D"/>
    <w:rsid w:val="007700A2"/>
    <w:rsid w:val="007B1730"/>
    <w:rsid w:val="0085144B"/>
    <w:rsid w:val="0085286D"/>
    <w:rsid w:val="008C2782"/>
    <w:rsid w:val="008F4749"/>
    <w:rsid w:val="0095368F"/>
    <w:rsid w:val="00961F2A"/>
    <w:rsid w:val="00B811C1"/>
    <w:rsid w:val="00BE00D2"/>
    <w:rsid w:val="00C108AE"/>
    <w:rsid w:val="00D677B5"/>
    <w:rsid w:val="00D9148B"/>
    <w:rsid w:val="00E618CD"/>
    <w:rsid w:val="00E72FDE"/>
    <w:rsid w:val="00EF4525"/>
    <w:rsid w:val="00F3288E"/>
    <w:rsid w:val="00F33494"/>
    <w:rsid w:val="00F64C51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49</cp:revision>
  <dcterms:created xsi:type="dcterms:W3CDTF">2022-08-08T09:20:00Z</dcterms:created>
  <dcterms:modified xsi:type="dcterms:W3CDTF">2023-07-05T09:56:00Z</dcterms:modified>
</cp:coreProperties>
</file>