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9" w:rsidRDefault="00D66289" w:rsidP="00D66289">
      <w:pPr>
        <w:rPr>
          <w:rFonts w:cs="Times New Roman"/>
          <w:b/>
          <w:sz w:val="24"/>
          <w:szCs w:val="24"/>
        </w:rPr>
      </w:pPr>
      <w:bookmarkStart w:id="0" w:name="_GoBack"/>
      <w:r w:rsidRPr="00D66289">
        <w:rPr>
          <w:rFonts w:cs="Times New Roman"/>
          <w:b/>
          <w:sz w:val="24"/>
          <w:szCs w:val="24"/>
        </w:rPr>
        <w:t>Победители конкурса культурно-досуговых учреждений в 2018 году</w:t>
      </w:r>
    </w:p>
    <w:bookmarkEnd w:id="0"/>
    <w:p w:rsidR="00D66289" w:rsidRDefault="00D66289" w:rsidP="00D66289">
      <w:pPr>
        <w:jc w:val="left"/>
        <w:rPr>
          <w:rFonts w:cs="Times New Roman"/>
          <w:b/>
          <w:sz w:val="24"/>
          <w:szCs w:val="24"/>
        </w:rPr>
      </w:pPr>
    </w:p>
    <w:p w:rsidR="00D66289" w:rsidRDefault="00D66289" w:rsidP="00D66289">
      <w:pPr>
        <w:jc w:val="left"/>
        <w:rPr>
          <w:rFonts w:cs="Times New Roman"/>
          <w:b/>
          <w:sz w:val="24"/>
          <w:szCs w:val="24"/>
        </w:rPr>
      </w:pPr>
    </w:p>
    <w:p w:rsidR="00D66289" w:rsidRPr="00D66289" w:rsidRDefault="00D66289" w:rsidP="00D6628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г. Пермь                                                                                                                     07.03.2018 г.</w:t>
      </w:r>
    </w:p>
    <w:p w:rsidR="00710034" w:rsidRDefault="00710034" w:rsidP="00D66289">
      <w:pPr>
        <w:rPr>
          <w:rFonts w:cs="Times New Roman"/>
          <w:bCs/>
          <w:sz w:val="24"/>
          <w:szCs w:val="24"/>
        </w:rPr>
      </w:pPr>
    </w:p>
    <w:p w:rsidR="00D66289" w:rsidRPr="00F33D6F" w:rsidRDefault="00D66289" w:rsidP="00D66289">
      <w:pPr>
        <w:rPr>
          <w:rFonts w:cs="Times New Roman"/>
          <w:bCs/>
          <w:sz w:val="24"/>
          <w:szCs w:val="24"/>
        </w:rPr>
      </w:pPr>
    </w:p>
    <w:p w:rsidR="00645E96" w:rsidRDefault="00645E96" w:rsidP="0081035C">
      <w:pPr>
        <w:jc w:val="both"/>
        <w:rPr>
          <w:rFonts w:cs="Times New Roman"/>
          <w:b/>
          <w:bCs/>
          <w:sz w:val="24"/>
          <w:szCs w:val="24"/>
        </w:rPr>
      </w:pPr>
      <w:r w:rsidRPr="00F33D6F">
        <w:rPr>
          <w:rFonts w:cs="Times New Roman"/>
          <w:bCs/>
          <w:sz w:val="24"/>
          <w:szCs w:val="24"/>
        </w:rPr>
        <w:t xml:space="preserve"> </w:t>
      </w:r>
      <w:r w:rsidRPr="00F33D6F">
        <w:rPr>
          <w:rFonts w:cs="Times New Roman"/>
          <w:b/>
          <w:bCs/>
          <w:sz w:val="24"/>
          <w:szCs w:val="24"/>
        </w:rPr>
        <w:t xml:space="preserve">В номинации </w:t>
      </w:r>
      <w:r w:rsidR="00F33D6F">
        <w:rPr>
          <w:rFonts w:cs="Times New Roman"/>
          <w:b/>
          <w:bCs/>
          <w:sz w:val="24"/>
          <w:szCs w:val="24"/>
        </w:rPr>
        <w:t>«Миссия»</w:t>
      </w:r>
      <w:r w:rsidR="003C7940" w:rsidRPr="00F33D6F">
        <w:rPr>
          <w:rFonts w:cs="Times New Roman"/>
          <w:b/>
          <w:bCs/>
          <w:sz w:val="24"/>
          <w:szCs w:val="24"/>
        </w:rPr>
        <w:t>:</w:t>
      </w:r>
    </w:p>
    <w:p w:rsidR="00D66289" w:rsidRPr="00F33D6F" w:rsidRDefault="00D66289" w:rsidP="0081035C">
      <w:pPr>
        <w:jc w:val="both"/>
        <w:rPr>
          <w:rFonts w:cs="Times New Roman"/>
          <w:bCs/>
          <w:sz w:val="24"/>
          <w:szCs w:val="24"/>
        </w:rPr>
      </w:pPr>
    </w:p>
    <w:p w:rsidR="00D66289" w:rsidRDefault="003C7940" w:rsidP="0049425A">
      <w:pPr>
        <w:jc w:val="both"/>
        <w:rPr>
          <w:rFonts w:cs="Times New Roman"/>
          <w:bCs/>
          <w:sz w:val="24"/>
          <w:szCs w:val="24"/>
        </w:rPr>
      </w:pPr>
      <w:r w:rsidRPr="00F33D6F">
        <w:rPr>
          <w:rFonts w:cs="Times New Roman"/>
          <w:bCs/>
          <w:sz w:val="24"/>
          <w:szCs w:val="24"/>
        </w:rPr>
        <w:t xml:space="preserve">1. </w:t>
      </w:r>
      <w:r w:rsidR="0049425A" w:rsidRPr="0049425A">
        <w:rPr>
          <w:rFonts w:cs="Times New Roman"/>
          <w:bCs/>
          <w:sz w:val="24"/>
          <w:szCs w:val="24"/>
        </w:rPr>
        <w:t>Муниципальное автономное учреждение культуры «Центр творчества «Родник»</w:t>
      </w:r>
      <w:r w:rsidR="00D66289">
        <w:rPr>
          <w:rFonts w:cs="Times New Roman"/>
          <w:bCs/>
          <w:sz w:val="24"/>
          <w:szCs w:val="24"/>
        </w:rPr>
        <w:t xml:space="preserve">,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г. Чайковский с проектом «Знайки от Незнайки»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2. Муниципальное автономное учреждение культуры «Дворец Культуры «Прикамье»,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г. Соликам</w:t>
      </w:r>
      <w:proofErr w:type="gramStart"/>
      <w:r w:rsidRPr="0049425A">
        <w:rPr>
          <w:rFonts w:cs="Times New Roman"/>
          <w:bCs/>
          <w:sz w:val="24"/>
          <w:szCs w:val="24"/>
        </w:rPr>
        <w:t>ск с пр</w:t>
      </w:r>
      <w:proofErr w:type="gramEnd"/>
      <w:r w:rsidRPr="0049425A">
        <w:rPr>
          <w:rFonts w:cs="Times New Roman"/>
          <w:bCs/>
          <w:sz w:val="24"/>
          <w:szCs w:val="24"/>
        </w:rPr>
        <w:t>оектом «Твори добро»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3. Муниципальное автономное учреждение культуры «Дворец Культуры «Прикамье», 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г. Соликам</w:t>
      </w:r>
      <w:proofErr w:type="gramStart"/>
      <w:r w:rsidRPr="0049425A">
        <w:rPr>
          <w:rFonts w:cs="Times New Roman"/>
          <w:bCs/>
          <w:sz w:val="24"/>
          <w:szCs w:val="24"/>
        </w:rPr>
        <w:t>ск с пр</w:t>
      </w:r>
      <w:proofErr w:type="gramEnd"/>
      <w:r w:rsidRPr="0049425A">
        <w:rPr>
          <w:rFonts w:cs="Times New Roman"/>
          <w:bCs/>
          <w:sz w:val="24"/>
          <w:szCs w:val="24"/>
        </w:rPr>
        <w:t>оектом «АРТ-сезон»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4. Муниципальное бюджетное учреждение культуры «Радуга», п. Кын Лысьвенский р-н с проектом «Форум  юных «</w:t>
      </w:r>
      <w:proofErr w:type="spellStart"/>
      <w:r w:rsidRPr="0049425A">
        <w:rPr>
          <w:rFonts w:cs="Times New Roman"/>
          <w:bCs/>
          <w:sz w:val="24"/>
          <w:szCs w:val="24"/>
        </w:rPr>
        <w:t>Клуб#</w:t>
      </w:r>
      <w:proofErr w:type="gramStart"/>
      <w:r w:rsidRPr="0049425A">
        <w:rPr>
          <w:rFonts w:cs="Times New Roman"/>
          <w:bCs/>
          <w:sz w:val="24"/>
          <w:szCs w:val="24"/>
        </w:rPr>
        <w:t>ОК</w:t>
      </w:r>
      <w:proofErr w:type="spellEnd"/>
      <w:proofErr w:type="gramEnd"/>
      <w:r w:rsidRPr="0049425A">
        <w:rPr>
          <w:rFonts w:cs="Times New Roman"/>
          <w:bCs/>
          <w:sz w:val="24"/>
          <w:szCs w:val="24"/>
        </w:rPr>
        <w:t xml:space="preserve">»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5. Муниципальное казенное учреждение «Верх-</w:t>
      </w:r>
      <w:proofErr w:type="spellStart"/>
      <w:r w:rsidRPr="0049425A">
        <w:rPr>
          <w:rFonts w:cs="Times New Roman"/>
          <w:bCs/>
          <w:sz w:val="24"/>
          <w:szCs w:val="24"/>
        </w:rPr>
        <w:t>Иньвенский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сельский культурно-досуговый центр», с. Верх-Иньва Кудымкарский район с проектом «Театр Моды «Чачасин</w:t>
      </w:r>
      <w:r w:rsidR="00D66289" w:rsidRPr="0049425A">
        <w:rPr>
          <w:rFonts w:cs="Times New Roman"/>
          <w:bCs/>
          <w:sz w:val="24"/>
          <w:szCs w:val="24"/>
        </w:rPr>
        <w:t xml:space="preserve">» </w:t>
      </w:r>
      <w:proofErr w:type="gramStart"/>
      <w:r w:rsidR="00D66289" w:rsidRPr="0049425A">
        <w:rPr>
          <w:rFonts w:cs="Times New Roman"/>
          <w:bCs/>
          <w:sz w:val="24"/>
          <w:szCs w:val="24"/>
        </w:rPr>
        <w:t>-</w:t>
      </w:r>
      <w:r w:rsidRPr="0049425A">
        <w:rPr>
          <w:rFonts w:cs="Times New Roman"/>
          <w:bCs/>
          <w:sz w:val="24"/>
          <w:szCs w:val="24"/>
        </w:rPr>
        <w:t>«</w:t>
      </w:r>
      <w:proofErr w:type="gramEnd"/>
      <w:r w:rsidRPr="0049425A">
        <w:rPr>
          <w:rFonts w:cs="Times New Roman"/>
          <w:bCs/>
          <w:sz w:val="24"/>
          <w:szCs w:val="24"/>
        </w:rPr>
        <w:t>Ромашка».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6. Муниципальное бюджетное учреждение культуры «З</w:t>
      </w:r>
      <w:r>
        <w:rPr>
          <w:rFonts w:cs="Times New Roman"/>
          <w:bCs/>
          <w:sz w:val="24"/>
          <w:szCs w:val="24"/>
        </w:rPr>
        <w:t>юкайский центр досуга»,</w:t>
      </w:r>
      <w:r w:rsidR="00D66289">
        <w:rPr>
          <w:rFonts w:cs="Times New Roman"/>
          <w:bCs/>
          <w:sz w:val="24"/>
          <w:szCs w:val="24"/>
        </w:rPr>
        <w:t xml:space="preserve">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п. Зюкайка Верещагинский район с проектом «Вместе мы волшебники!».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7. Муниципальное автономное учреждение «Кудымкарский районный Дом культуры»,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с. Пешнигорт Кудымкарский район с проектом «Ассоциация семейных клубов Кудымкарского района «</w:t>
      </w:r>
      <w:proofErr w:type="spellStart"/>
      <w:r w:rsidRPr="0049425A">
        <w:rPr>
          <w:rFonts w:cs="Times New Roman"/>
          <w:bCs/>
          <w:sz w:val="24"/>
          <w:szCs w:val="24"/>
        </w:rPr>
        <w:t>СизимОК</w:t>
      </w:r>
      <w:proofErr w:type="spellEnd"/>
      <w:r w:rsidRPr="0049425A">
        <w:rPr>
          <w:rFonts w:cs="Times New Roman"/>
          <w:bCs/>
          <w:sz w:val="24"/>
          <w:szCs w:val="24"/>
        </w:rPr>
        <w:t>» («Семь Я»)»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8. Муниципальное автономное учреждение «Кудымкарский районный Дом культуры»,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с. Пешнигорт Кудымкарский район с проектом «Клуб для детей с ОВЗ «СВЕТ»»</w:t>
      </w:r>
    </w:p>
    <w:p w:rsidR="00D66289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9. Муниципальное бюджетное учреждение культуры «</w:t>
      </w:r>
      <w:proofErr w:type="spellStart"/>
      <w:r w:rsidRPr="0049425A">
        <w:rPr>
          <w:rFonts w:cs="Times New Roman"/>
          <w:bCs/>
          <w:sz w:val="24"/>
          <w:szCs w:val="24"/>
        </w:rPr>
        <w:t>Пашийский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дом культуры»,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п. Пашия Горнозаводский район с проектом «ПОРТАЛ» (</w:t>
      </w:r>
      <w:proofErr w:type="spellStart"/>
      <w:r w:rsidRPr="0049425A">
        <w:rPr>
          <w:rFonts w:cs="Times New Roman"/>
          <w:bCs/>
          <w:sz w:val="24"/>
          <w:szCs w:val="24"/>
        </w:rPr>
        <w:t>Пашийский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Отряд Ребят Творческих Активных Любознательных)».</w:t>
      </w:r>
    </w:p>
    <w:p w:rsid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10. Муниципальное бюджетное учреждение культуры «</w:t>
      </w:r>
      <w:proofErr w:type="spellStart"/>
      <w:r w:rsidRPr="0049425A">
        <w:rPr>
          <w:rFonts w:cs="Times New Roman"/>
          <w:bCs/>
          <w:sz w:val="24"/>
          <w:szCs w:val="24"/>
        </w:rPr>
        <w:t>Промысловский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клуб»</w:t>
      </w:r>
      <w:r>
        <w:rPr>
          <w:rFonts w:cs="Times New Roman"/>
          <w:bCs/>
          <w:sz w:val="24"/>
          <w:szCs w:val="24"/>
        </w:rPr>
        <w:t>,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п. Промысла Горнозаводский район с проектом «Создание этно-центра «В гостях у Дуняши».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11. Муниципальное бюджетное учреждение культуры «</w:t>
      </w:r>
      <w:proofErr w:type="spellStart"/>
      <w:r w:rsidRPr="0049425A">
        <w:rPr>
          <w:rFonts w:cs="Times New Roman"/>
          <w:bCs/>
          <w:sz w:val="24"/>
          <w:szCs w:val="24"/>
        </w:rPr>
        <w:t>Кусье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-Александровский дом досуга», </w:t>
      </w:r>
      <w:proofErr w:type="spellStart"/>
      <w:r w:rsidRPr="0049425A">
        <w:rPr>
          <w:rFonts w:cs="Times New Roman"/>
          <w:bCs/>
          <w:sz w:val="24"/>
          <w:szCs w:val="24"/>
        </w:rPr>
        <w:t>п</w:t>
      </w:r>
      <w:proofErr w:type="gramStart"/>
      <w:r w:rsidRPr="0049425A">
        <w:rPr>
          <w:rFonts w:cs="Times New Roman"/>
          <w:bCs/>
          <w:sz w:val="24"/>
          <w:szCs w:val="24"/>
        </w:rPr>
        <w:t>.К</w:t>
      </w:r>
      <w:proofErr w:type="gramEnd"/>
      <w:r w:rsidRPr="0049425A">
        <w:rPr>
          <w:rFonts w:cs="Times New Roman"/>
          <w:bCs/>
          <w:sz w:val="24"/>
          <w:szCs w:val="24"/>
        </w:rPr>
        <w:t>усье</w:t>
      </w:r>
      <w:proofErr w:type="spellEnd"/>
      <w:r w:rsidRPr="0049425A">
        <w:rPr>
          <w:rFonts w:cs="Times New Roman"/>
          <w:bCs/>
          <w:sz w:val="24"/>
          <w:szCs w:val="24"/>
        </w:rPr>
        <w:t>-Александровский Горнозаводский район с проектом «Творческое движение детей и подростков  «Кукольная страна»</w:t>
      </w:r>
    </w:p>
    <w:p w:rsidR="0049425A" w:rsidRDefault="0049425A" w:rsidP="0049425A">
      <w:pPr>
        <w:jc w:val="both"/>
        <w:rPr>
          <w:rFonts w:cs="Times New Roman"/>
          <w:bCs/>
          <w:sz w:val="24"/>
          <w:szCs w:val="24"/>
          <w:u w:val="single"/>
        </w:rPr>
      </w:pPr>
      <w:r w:rsidRPr="0049425A">
        <w:rPr>
          <w:rFonts w:cs="Times New Roman"/>
          <w:bCs/>
          <w:sz w:val="24"/>
          <w:szCs w:val="24"/>
        </w:rPr>
        <w:t>12. Муниципальное автономное учреждение культуры «Дом культуры имени Л.И. Бэра», г. Горнозаво</w:t>
      </w:r>
      <w:proofErr w:type="gramStart"/>
      <w:r w:rsidRPr="0049425A">
        <w:rPr>
          <w:rFonts w:cs="Times New Roman"/>
          <w:bCs/>
          <w:sz w:val="24"/>
          <w:szCs w:val="24"/>
        </w:rPr>
        <w:t>дск с пр</w:t>
      </w:r>
      <w:proofErr w:type="gramEnd"/>
      <w:r w:rsidRPr="0049425A">
        <w:rPr>
          <w:rFonts w:cs="Times New Roman"/>
          <w:bCs/>
          <w:sz w:val="24"/>
          <w:szCs w:val="24"/>
        </w:rPr>
        <w:t>оектом «Молодежное творческое движение «Бумеранг добра «Чистых сердец».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  <w:u w:val="single"/>
        </w:rPr>
      </w:pPr>
      <w:r w:rsidRPr="0049425A">
        <w:rPr>
          <w:rFonts w:cs="Times New Roman"/>
          <w:bCs/>
          <w:sz w:val="24"/>
          <w:szCs w:val="24"/>
        </w:rPr>
        <w:t xml:space="preserve">13. Муниципальное бюджетное учреждение «Дворец культуры «Северный» администрации городского округа «Город  </w:t>
      </w:r>
      <w:proofErr w:type="spellStart"/>
      <w:r w:rsidRPr="0049425A">
        <w:rPr>
          <w:rFonts w:cs="Times New Roman"/>
          <w:bCs/>
          <w:sz w:val="24"/>
          <w:szCs w:val="24"/>
        </w:rPr>
        <w:t>Губаха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», </w:t>
      </w:r>
      <w:proofErr w:type="spellStart"/>
      <w:r w:rsidRPr="0049425A">
        <w:rPr>
          <w:rFonts w:cs="Times New Roman"/>
          <w:bCs/>
          <w:sz w:val="24"/>
          <w:szCs w:val="24"/>
        </w:rPr>
        <w:t>пгт</w:t>
      </w:r>
      <w:proofErr w:type="spellEnd"/>
      <w:r w:rsidRPr="0049425A">
        <w:rPr>
          <w:rFonts w:cs="Times New Roman"/>
          <w:bCs/>
          <w:sz w:val="24"/>
          <w:szCs w:val="24"/>
        </w:rPr>
        <w:t>. Углеуральский с проектом «Семейный фестиваль «Оберег».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14. Государственное краевое бюджетное учреждение культуры «Коми-Пермяцкий этнокультурный центр» г. Кудымкар с проектом «Интерактивный театр для детей младшего возраста «</w:t>
      </w:r>
      <w:proofErr w:type="spellStart"/>
      <w:r w:rsidRPr="0049425A">
        <w:rPr>
          <w:rFonts w:cs="Times New Roman"/>
          <w:bCs/>
          <w:sz w:val="24"/>
          <w:szCs w:val="24"/>
        </w:rPr>
        <w:t>БурМОРТинО</w:t>
      </w:r>
      <w:proofErr w:type="spellEnd"/>
      <w:r w:rsidRPr="0049425A">
        <w:rPr>
          <w:rFonts w:cs="Times New Roman"/>
          <w:bCs/>
          <w:sz w:val="24"/>
          <w:szCs w:val="24"/>
        </w:rPr>
        <w:t>» (Сказочный человечек)».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15. Муниципальное бюджетное учреждение «Ильинский районный Дом культуры»,              п. Ильинский </w:t>
      </w:r>
      <w:proofErr w:type="spellStart"/>
      <w:proofErr w:type="gramStart"/>
      <w:r w:rsidRPr="0049425A">
        <w:rPr>
          <w:rFonts w:cs="Times New Roman"/>
          <w:bCs/>
          <w:sz w:val="24"/>
          <w:szCs w:val="24"/>
        </w:rPr>
        <w:t>Ильинский</w:t>
      </w:r>
      <w:proofErr w:type="spellEnd"/>
      <w:proofErr w:type="gramEnd"/>
      <w:r w:rsidRPr="0049425A">
        <w:rPr>
          <w:rFonts w:cs="Times New Roman"/>
          <w:bCs/>
          <w:sz w:val="24"/>
          <w:szCs w:val="24"/>
        </w:rPr>
        <w:t xml:space="preserve"> район с проектом «Ильинские истории. Театр без границ»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>1</w:t>
      </w:r>
      <w:r w:rsidRPr="0049425A">
        <w:rPr>
          <w:rFonts w:cs="Times New Roman"/>
          <w:bCs/>
          <w:sz w:val="24"/>
          <w:szCs w:val="24"/>
        </w:rPr>
        <w:t>6.  Муниципальное бюджетное учреждение культуры «Уинский районный Дом культуры», с. Уинское Уинский район с проектом «Узоры души»</w:t>
      </w:r>
      <w:r w:rsidR="0059360A">
        <w:rPr>
          <w:rFonts w:cs="Times New Roman"/>
          <w:bCs/>
          <w:sz w:val="24"/>
          <w:szCs w:val="24"/>
        </w:rPr>
        <w:t>.</w:t>
      </w:r>
    </w:p>
    <w:p w:rsidR="005E2C6D" w:rsidRDefault="005E2C6D" w:rsidP="0049425A">
      <w:pPr>
        <w:jc w:val="both"/>
        <w:rPr>
          <w:rFonts w:cs="Times New Roman"/>
          <w:bCs/>
          <w:sz w:val="24"/>
          <w:szCs w:val="24"/>
        </w:rPr>
      </w:pPr>
    </w:p>
    <w:p w:rsidR="00D66289" w:rsidRDefault="00D66289" w:rsidP="0049425A">
      <w:pPr>
        <w:jc w:val="both"/>
        <w:rPr>
          <w:rFonts w:cs="Times New Roman"/>
          <w:bCs/>
          <w:sz w:val="24"/>
          <w:szCs w:val="24"/>
        </w:rPr>
      </w:pPr>
    </w:p>
    <w:p w:rsidR="00D66289" w:rsidRDefault="00D66289" w:rsidP="0049425A">
      <w:pPr>
        <w:jc w:val="both"/>
        <w:rPr>
          <w:rFonts w:cs="Times New Roman"/>
          <w:bCs/>
          <w:sz w:val="24"/>
          <w:szCs w:val="24"/>
        </w:rPr>
      </w:pPr>
    </w:p>
    <w:p w:rsidR="00D66289" w:rsidRPr="009D15CE" w:rsidRDefault="00D66289" w:rsidP="0049425A">
      <w:pPr>
        <w:jc w:val="both"/>
        <w:rPr>
          <w:rFonts w:cs="Times New Roman"/>
          <w:bCs/>
          <w:sz w:val="24"/>
          <w:szCs w:val="24"/>
        </w:rPr>
      </w:pPr>
    </w:p>
    <w:p w:rsidR="00A7524F" w:rsidRDefault="00A7524F" w:rsidP="0081035C">
      <w:pPr>
        <w:jc w:val="both"/>
        <w:rPr>
          <w:rFonts w:cs="Times New Roman"/>
          <w:sz w:val="24"/>
          <w:szCs w:val="24"/>
        </w:rPr>
      </w:pPr>
      <w:r w:rsidRPr="00F33D6F">
        <w:rPr>
          <w:rFonts w:cs="Times New Roman"/>
          <w:bCs/>
          <w:sz w:val="24"/>
          <w:szCs w:val="24"/>
        </w:rPr>
        <w:lastRenderedPageBreak/>
        <w:t xml:space="preserve"> </w:t>
      </w:r>
      <w:r w:rsidRPr="00F33D6F">
        <w:rPr>
          <w:rFonts w:cs="Times New Roman"/>
          <w:b/>
          <w:bCs/>
          <w:sz w:val="24"/>
          <w:szCs w:val="24"/>
        </w:rPr>
        <w:t xml:space="preserve">В номинации </w:t>
      </w:r>
      <w:r w:rsidR="005E2C6D">
        <w:rPr>
          <w:rFonts w:cs="Times New Roman"/>
          <w:b/>
          <w:bCs/>
          <w:sz w:val="24"/>
          <w:szCs w:val="24"/>
        </w:rPr>
        <w:t>«Мобильный клуб»</w:t>
      </w:r>
      <w:r w:rsidRPr="00F33D6F">
        <w:rPr>
          <w:rFonts w:cs="Times New Roman"/>
          <w:b/>
          <w:bCs/>
          <w:sz w:val="24"/>
          <w:szCs w:val="24"/>
        </w:rPr>
        <w:t>:</w:t>
      </w:r>
      <w:r w:rsidR="002558B0" w:rsidRPr="00F33D6F">
        <w:rPr>
          <w:rFonts w:cs="Times New Roman"/>
          <w:sz w:val="24"/>
          <w:szCs w:val="24"/>
        </w:rPr>
        <w:t xml:space="preserve"> </w:t>
      </w:r>
    </w:p>
    <w:p w:rsidR="00D66289" w:rsidRPr="00F33D6F" w:rsidRDefault="00D66289" w:rsidP="0081035C">
      <w:pPr>
        <w:jc w:val="both"/>
        <w:rPr>
          <w:rFonts w:cs="Times New Roman"/>
          <w:bCs/>
          <w:sz w:val="24"/>
          <w:szCs w:val="24"/>
        </w:rPr>
      </w:pPr>
    </w:p>
    <w:p w:rsidR="0049425A" w:rsidRDefault="00710034" w:rsidP="0049425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4D0994" w:rsidRPr="00F33D6F">
        <w:rPr>
          <w:rFonts w:cs="Times New Roman"/>
          <w:bCs/>
          <w:sz w:val="24"/>
          <w:szCs w:val="24"/>
        </w:rPr>
        <w:t xml:space="preserve">. </w:t>
      </w:r>
      <w:r w:rsidR="0049425A" w:rsidRPr="0049425A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«Районный Дом культуры»,        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г. Красновише</w:t>
      </w:r>
      <w:proofErr w:type="gramStart"/>
      <w:r w:rsidRPr="0049425A">
        <w:rPr>
          <w:rFonts w:cs="Times New Roman"/>
          <w:bCs/>
          <w:sz w:val="24"/>
          <w:szCs w:val="24"/>
        </w:rPr>
        <w:t>рск с пр</w:t>
      </w:r>
      <w:proofErr w:type="gramEnd"/>
      <w:r w:rsidRPr="0049425A">
        <w:rPr>
          <w:rFonts w:cs="Times New Roman"/>
          <w:bCs/>
          <w:sz w:val="24"/>
          <w:szCs w:val="24"/>
        </w:rPr>
        <w:t xml:space="preserve">оектом «Творческий марафон». 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2. Муниципальное бюджетное учреждение культуры «Сепычевский сельский центр досуга», с. Сепыч Верещагинский район с проектом «Подростковый лагерь «Мишка-краевед» </w:t>
      </w:r>
    </w:p>
    <w:p w:rsidR="0049425A" w:rsidRPr="0049425A" w:rsidRDefault="0049425A" w:rsidP="0049425A">
      <w:pPr>
        <w:jc w:val="both"/>
        <w:rPr>
          <w:rFonts w:cs="Times New Roman"/>
          <w:b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3. Муниципальное бюджетное учреждение «</w:t>
      </w:r>
      <w:proofErr w:type="spellStart"/>
      <w:r w:rsidRPr="0049425A">
        <w:rPr>
          <w:rFonts w:cs="Times New Roman"/>
          <w:bCs/>
          <w:sz w:val="24"/>
          <w:szCs w:val="24"/>
        </w:rPr>
        <w:t>Насадский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Центр досуга», </w:t>
      </w:r>
      <w:proofErr w:type="gramStart"/>
      <w:r w:rsidRPr="0049425A">
        <w:rPr>
          <w:rFonts w:cs="Times New Roman"/>
          <w:bCs/>
          <w:sz w:val="24"/>
          <w:szCs w:val="24"/>
        </w:rPr>
        <w:t>с</w:t>
      </w:r>
      <w:proofErr w:type="gramEnd"/>
      <w:r w:rsidRPr="0049425A">
        <w:rPr>
          <w:rFonts w:cs="Times New Roman"/>
          <w:bCs/>
          <w:sz w:val="24"/>
          <w:szCs w:val="24"/>
        </w:rPr>
        <w:t xml:space="preserve">. </w:t>
      </w:r>
      <w:proofErr w:type="gramStart"/>
      <w:r w:rsidRPr="0049425A">
        <w:rPr>
          <w:rFonts w:cs="Times New Roman"/>
          <w:bCs/>
          <w:sz w:val="24"/>
          <w:szCs w:val="24"/>
        </w:rPr>
        <w:t>Насадка</w:t>
      </w:r>
      <w:proofErr w:type="gramEnd"/>
      <w:r w:rsidRPr="0049425A">
        <w:rPr>
          <w:rFonts w:cs="Times New Roman"/>
          <w:bCs/>
          <w:sz w:val="24"/>
          <w:szCs w:val="24"/>
        </w:rPr>
        <w:t xml:space="preserve"> Кунгурский район с проектом «Клуб приехал!»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4. Муниципальное бюджетное учреждение «Центр культуры и спорта </w:t>
      </w:r>
      <w:proofErr w:type="spellStart"/>
      <w:r w:rsidRPr="0049425A">
        <w:rPr>
          <w:rFonts w:cs="Times New Roman"/>
          <w:bCs/>
          <w:sz w:val="24"/>
          <w:szCs w:val="24"/>
        </w:rPr>
        <w:t>Нытвенского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района», г. Нытва с проектом «Солнце в подарок»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5. Муниципальное учреждение «</w:t>
      </w:r>
      <w:proofErr w:type="spellStart"/>
      <w:r w:rsidRPr="0049425A">
        <w:rPr>
          <w:rFonts w:cs="Times New Roman"/>
          <w:bCs/>
          <w:sz w:val="24"/>
          <w:szCs w:val="24"/>
        </w:rPr>
        <w:t>Юговской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сельский дом культуры», п. Юг Пермский район с проектом «Уличный спектакль по мотивам уральских легенд. «Хребет великого Полоза».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6. Муниципальное бюджетное учреждение культуры «Покровский сельский Дом Культуры», </w:t>
      </w:r>
      <w:proofErr w:type="gramStart"/>
      <w:r w:rsidRPr="0049425A">
        <w:rPr>
          <w:rFonts w:cs="Times New Roman"/>
          <w:bCs/>
          <w:sz w:val="24"/>
          <w:szCs w:val="24"/>
        </w:rPr>
        <w:t>с</w:t>
      </w:r>
      <w:proofErr w:type="gramEnd"/>
      <w:r w:rsidRPr="0049425A">
        <w:rPr>
          <w:rFonts w:cs="Times New Roman"/>
          <w:bCs/>
          <w:sz w:val="24"/>
          <w:szCs w:val="24"/>
        </w:rPr>
        <w:t xml:space="preserve">. </w:t>
      </w:r>
      <w:proofErr w:type="gramStart"/>
      <w:r w:rsidRPr="0049425A">
        <w:rPr>
          <w:rFonts w:cs="Times New Roman"/>
          <w:bCs/>
          <w:sz w:val="24"/>
          <w:szCs w:val="24"/>
        </w:rPr>
        <w:t>Березовка</w:t>
      </w:r>
      <w:proofErr w:type="gramEnd"/>
      <w:r w:rsidRPr="0049425A">
        <w:rPr>
          <w:rFonts w:cs="Times New Roman"/>
          <w:bCs/>
          <w:sz w:val="24"/>
          <w:szCs w:val="24"/>
        </w:rPr>
        <w:t>, Березовский район с проектом «</w:t>
      </w:r>
      <w:proofErr w:type="spellStart"/>
      <w:r w:rsidRPr="0049425A">
        <w:rPr>
          <w:rFonts w:cs="Times New Roman"/>
          <w:bCs/>
          <w:sz w:val="24"/>
          <w:szCs w:val="24"/>
        </w:rPr>
        <w:t>Батериковское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подворье мастериц».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7. Муниципальное бюджетное учреждение культуры «Культурно-досуговый центр «Орфей»», г. Добрянка с проектом «Передвижники – искусство в движении».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>8. Государственное краевое бюджетное учреждение культуры «Коми-Пермяцкий этнокультурный центр», г. Кудымкар с проектом «</w:t>
      </w:r>
      <w:proofErr w:type="gramStart"/>
      <w:r w:rsidRPr="0049425A">
        <w:rPr>
          <w:rFonts w:cs="Times New Roman"/>
          <w:bCs/>
          <w:sz w:val="24"/>
          <w:szCs w:val="24"/>
        </w:rPr>
        <w:t>Творческая</w:t>
      </w:r>
      <w:proofErr w:type="gramEnd"/>
      <w:r w:rsidRPr="0049425A">
        <w:rPr>
          <w:rFonts w:cs="Times New Roman"/>
          <w:bCs/>
          <w:sz w:val="24"/>
          <w:szCs w:val="24"/>
        </w:rPr>
        <w:t xml:space="preserve"> кинолаборатория «</w:t>
      </w:r>
      <w:proofErr w:type="spellStart"/>
      <w:r w:rsidRPr="0049425A">
        <w:rPr>
          <w:rFonts w:cs="Times New Roman"/>
          <w:bCs/>
          <w:sz w:val="24"/>
          <w:szCs w:val="24"/>
          <w:lang w:val="en-US"/>
        </w:rPr>
        <w:t>CineMaa</w:t>
      </w:r>
      <w:proofErr w:type="spellEnd"/>
      <w:r w:rsidRPr="0049425A">
        <w:rPr>
          <w:rFonts w:cs="Times New Roman"/>
          <w:bCs/>
          <w:sz w:val="24"/>
          <w:szCs w:val="24"/>
        </w:rPr>
        <w:t>. Кино в глубинке».</w:t>
      </w:r>
    </w:p>
    <w:p w:rsidR="0049425A" w:rsidRPr="0049425A" w:rsidRDefault="0049425A" w:rsidP="0049425A">
      <w:pPr>
        <w:jc w:val="both"/>
        <w:rPr>
          <w:rFonts w:cs="Times New Roman"/>
          <w:bCs/>
          <w:sz w:val="24"/>
          <w:szCs w:val="24"/>
        </w:rPr>
      </w:pPr>
      <w:r w:rsidRPr="0049425A">
        <w:rPr>
          <w:rFonts w:cs="Times New Roman"/>
          <w:bCs/>
          <w:sz w:val="24"/>
          <w:szCs w:val="24"/>
        </w:rPr>
        <w:t xml:space="preserve">9. Муниципальное бюджетное учреждение культуры  «Районный культурно-досуговый центр Еловского муниципального района», с. Елово </w:t>
      </w:r>
      <w:proofErr w:type="spellStart"/>
      <w:r w:rsidRPr="0049425A">
        <w:rPr>
          <w:rFonts w:cs="Times New Roman"/>
          <w:bCs/>
          <w:sz w:val="24"/>
          <w:szCs w:val="24"/>
        </w:rPr>
        <w:t>Еловский</w:t>
      </w:r>
      <w:proofErr w:type="spellEnd"/>
      <w:r w:rsidRPr="0049425A">
        <w:rPr>
          <w:rFonts w:cs="Times New Roman"/>
          <w:bCs/>
          <w:sz w:val="24"/>
          <w:szCs w:val="24"/>
        </w:rPr>
        <w:t xml:space="preserve"> район с проектом  «Не прервётся творческая нить»</w:t>
      </w:r>
    </w:p>
    <w:p w:rsidR="00710034" w:rsidRPr="002C227C" w:rsidRDefault="00710034" w:rsidP="0049425A">
      <w:pPr>
        <w:jc w:val="both"/>
        <w:rPr>
          <w:rFonts w:eastAsia="Times New Roman" w:cs="Times New Roman"/>
          <w:color w:val="000000"/>
          <w:lang w:eastAsia="ru-RU"/>
        </w:rPr>
      </w:pPr>
    </w:p>
    <w:p w:rsidR="005B1612" w:rsidRPr="00F33D6F" w:rsidRDefault="00A0358D" w:rsidP="0081035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33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B1612" w:rsidRPr="00F33D6F" w:rsidSect="00025197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5" w:rsidRDefault="00DA1105" w:rsidP="00D8489B">
      <w:r>
        <w:separator/>
      </w:r>
    </w:p>
  </w:endnote>
  <w:endnote w:type="continuationSeparator" w:id="0">
    <w:p w:rsidR="00DA1105" w:rsidRDefault="00DA1105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:rsidR="00D8489B" w:rsidRDefault="00D848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3A">
          <w:rPr>
            <w:noProof/>
          </w:rPr>
          <w:t>1</w:t>
        </w:r>
        <w:r>
          <w:fldChar w:fldCharType="end"/>
        </w:r>
      </w:p>
    </w:sdtContent>
  </w:sdt>
  <w:p w:rsidR="00D8489B" w:rsidRDefault="00D84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5" w:rsidRDefault="00DA1105" w:rsidP="00D8489B">
      <w:r>
        <w:separator/>
      </w:r>
    </w:p>
  </w:footnote>
  <w:footnote w:type="continuationSeparator" w:id="0">
    <w:p w:rsidR="00DA1105" w:rsidRDefault="00DA1105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7E2"/>
    <w:multiLevelType w:val="hybridMultilevel"/>
    <w:tmpl w:val="3EA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2016F"/>
    <w:rsid w:val="00024ACE"/>
    <w:rsid w:val="00025197"/>
    <w:rsid w:val="00026822"/>
    <w:rsid w:val="00035330"/>
    <w:rsid w:val="00037B54"/>
    <w:rsid w:val="00042E20"/>
    <w:rsid w:val="00045B35"/>
    <w:rsid w:val="00047ACA"/>
    <w:rsid w:val="00054D49"/>
    <w:rsid w:val="00055809"/>
    <w:rsid w:val="00061237"/>
    <w:rsid w:val="00072334"/>
    <w:rsid w:val="000727C4"/>
    <w:rsid w:val="00080650"/>
    <w:rsid w:val="0008277A"/>
    <w:rsid w:val="00091E82"/>
    <w:rsid w:val="00092661"/>
    <w:rsid w:val="00093420"/>
    <w:rsid w:val="00093C98"/>
    <w:rsid w:val="000B1581"/>
    <w:rsid w:val="000B252C"/>
    <w:rsid w:val="000B2569"/>
    <w:rsid w:val="000B2EB9"/>
    <w:rsid w:val="000C3222"/>
    <w:rsid w:val="000E18A5"/>
    <w:rsid w:val="000E2F85"/>
    <w:rsid w:val="000E62F6"/>
    <w:rsid w:val="000E6D77"/>
    <w:rsid w:val="000F356D"/>
    <w:rsid w:val="00103A01"/>
    <w:rsid w:val="00111327"/>
    <w:rsid w:val="001152E3"/>
    <w:rsid w:val="00127894"/>
    <w:rsid w:val="001327F4"/>
    <w:rsid w:val="00140A27"/>
    <w:rsid w:val="00143900"/>
    <w:rsid w:val="00151BCB"/>
    <w:rsid w:val="001608CA"/>
    <w:rsid w:val="00162F55"/>
    <w:rsid w:val="00167081"/>
    <w:rsid w:val="00172F67"/>
    <w:rsid w:val="00180AF9"/>
    <w:rsid w:val="0018599A"/>
    <w:rsid w:val="00185A2D"/>
    <w:rsid w:val="001918E6"/>
    <w:rsid w:val="001A5A81"/>
    <w:rsid w:val="001B2829"/>
    <w:rsid w:val="001B33AD"/>
    <w:rsid w:val="001C42AA"/>
    <w:rsid w:val="001C49AB"/>
    <w:rsid w:val="001E165B"/>
    <w:rsid w:val="001E40E3"/>
    <w:rsid w:val="001E5B05"/>
    <w:rsid w:val="001F248E"/>
    <w:rsid w:val="002051EC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81BE1"/>
    <w:rsid w:val="002878D0"/>
    <w:rsid w:val="002974F1"/>
    <w:rsid w:val="002A19B6"/>
    <w:rsid w:val="002B2B80"/>
    <w:rsid w:val="002B3FF1"/>
    <w:rsid w:val="002B5474"/>
    <w:rsid w:val="002B72F5"/>
    <w:rsid w:val="002C227C"/>
    <w:rsid w:val="002C4763"/>
    <w:rsid w:val="002D0DBF"/>
    <w:rsid w:val="002D3679"/>
    <w:rsid w:val="002F0041"/>
    <w:rsid w:val="002F114C"/>
    <w:rsid w:val="002F7A72"/>
    <w:rsid w:val="00307738"/>
    <w:rsid w:val="00316F4C"/>
    <w:rsid w:val="00316FA5"/>
    <w:rsid w:val="00332121"/>
    <w:rsid w:val="003407A6"/>
    <w:rsid w:val="00343FDF"/>
    <w:rsid w:val="00347786"/>
    <w:rsid w:val="0034793C"/>
    <w:rsid w:val="00353779"/>
    <w:rsid w:val="00362871"/>
    <w:rsid w:val="00363795"/>
    <w:rsid w:val="00363D21"/>
    <w:rsid w:val="00384482"/>
    <w:rsid w:val="00387C89"/>
    <w:rsid w:val="00391BF6"/>
    <w:rsid w:val="003923E1"/>
    <w:rsid w:val="003A41AF"/>
    <w:rsid w:val="003A4A89"/>
    <w:rsid w:val="003C41B4"/>
    <w:rsid w:val="003C7940"/>
    <w:rsid w:val="003C7CC1"/>
    <w:rsid w:val="003E5FEB"/>
    <w:rsid w:val="003F189A"/>
    <w:rsid w:val="003F579C"/>
    <w:rsid w:val="00402898"/>
    <w:rsid w:val="00405EB4"/>
    <w:rsid w:val="00407D34"/>
    <w:rsid w:val="00410C6E"/>
    <w:rsid w:val="0041116F"/>
    <w:rsid w:val="004173D6"/>
    <w:rsid w:val="004249D1"/>
    <w:rsid w:val="00427D70"/>
    <w:rsid w:val="00446B12"/>
    <w:rsid w:val="00454E11"/>
    <w:rsid w:val="004564F1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25A"/>
    <w:rsid w:val="00494AF2"/>
    <w:rsid w:val="00496CA3"/>
    <w:rsid w:val="004C4C4B"/>
    <w:rsid w:val="004C7F7A"/>
    <w:rsid w:val="004D0994"/>
    <w:rsid w:val="004E2332"/>
    <w:rsid w:val="004E450B"/>
    <w:rsid w:val="004F1D1F"/>
    <w:rsid w:val="005162F0"/>
    <w:rsid w:val="00516E11"/>
    <w:rsid w:val="00524789"/>
    <w:rsid w:val="00530539"/>
    <w:rsid w:val="005316DA"/>
    <w:rsid w:val="00532A9D"/>
    <w:rsid w:val="00534540"/>
    <w:rsid w:val="00535EE2"/>
    <w:rsid w:val="0054436C"/>
    <w:rsid w:val="00557AE0"/>
    <w:rsid w:val="0057023C"/>
    <w:rsid w:val="005729FA"/>
    <w:rsid w:val="00574135"/>
    <w:rsid w:val="00574378"/>
    <w:rsid w:val="00580D5C"/>
    <w:rsid w:val="00582A8F"/>
    <w:rsid w:val="00584CDD"/>
    <w:rsid w:val="0059360A"/>
    <w:rsid w:val="005A2B67"/>
    <w:rsid w:val="005A40D9"/>
    <w:rsid w:val="005B1612"/>
    <w:rsid w:val="005B1999"/>
    <w:rsid w:val="005C4648"/>
    <w:rsid w:val="005C6ADC"/>
    <w:rsid w:val="005C7F35"/>
    <w:rsid w:val="005D479B"/>
    <w:rsid w:val="005E2C6D"/>
    <w:rsid w:val="005F283A"/>
    <w:rsid w:val="00610D87"/>
    <w:rsid w:val="00612E3B"/>
    <w:rsid w:val="00615F4B"/>
    <w:rsid w:val="0061798D"/>
    <w:rsid w:val="00624450"/>
    <w:rsid w:val="00625DC7"/>
    <w:rsid w:val="00645E96"/>
    <w:rsid w:val="00652CE0"/>
    <w:rsid w:val="00655A24"/>
    <w:rsid w:val="00661EA2"/>
    <w:rsid w:val="00665C20"/>
    <w:rsid w:val="0067157A"/>
    <w:rsid w:val="00673470"/>
    <w:rsid w:val="00674C8D"/>
    <w:rsid w:val="00694625"/>
    <w:rsid w:val="006A7811"/>
    <w:rsid w:val="006B51A3"/>
    <w:rsid w:val="006B53EE"/>
    <w:rsid w:val="006B5AA9"/>
    <w:rsid w:val="006C11F1"/>
    <w:rsid w:val="006C3C5D"/>
    <w:rsid w:val="006D7241"/>
    <w:rsid w:val="006E037C"/>
    <w:rsid w:val="006E175D"/>
    <w:rsid w:val="006F41C6"/>
    <w:rsid w:val="00710034"/>
    <w:rsid w:val="00711DE5"/>
    <w:rsid w:val="00715F82"/>
    <w:rsid w:val="00716C3F"/>
    <w:rsid w:val="0072465A"/>
    <w:rsid w:val="00725C78"/>
    <w:rsid w:val="0073268D"/>
    <w:rsid w:val="00743B74"/>
    <w:rsid w:val="00754D53"/>
    <w:rsid w:val="007616D3"/>
    <w:rsid w:val="00761853"/>
    <w:rsid w:val="007708DB"/>
    <w:rsid w:val="0077109F"/>
    <w:rsid w:val="0077193F"/>
    <w:rsid w:val="00772905"/>
    <w:rsid w:val="0078175B"/>
    <w:rsid w:val="00785E34"/>
    <w:rsid w:val="007961E7"/>
    <w:rsid w:val="007A3062"/>
    <w:rsid w:val="007A337D"/>
    <w:rsid w:val="007A56DB"/>
    <w:rsid w:val="007A7195"/>
    <w:rsid w:val="007B67DC"/>
    <w:rsid w:val="007C2FC1"/>
    <w:rsid w:val="007D0402"/>
    <w:rsid w:val="007D094E"/>
    <w:rsid w:val="007E2010"/>
    <w:rsid w:val="007E2053"/>
    <w:rsid w:val="007E4DA5"/>
    <w:rsid w:val="007E58AF"/>
    <w:rsid w:val="007F640F"/>
    <w:rsid w:val="0081035C"/>
    <w:rsid w:val="00811093"/>
    <w:rsid w:val="00815B4A"/>
    <w:rsid w:val="00817095"/>
    <w:rsid w:val="008176E1"/>
    <w:rsid w:val="008207BD"/>
    <w:rsid w:val="00826122"/>
    <w:rsid w:val="00834F7C"/>
    <w:rsid w:val="00864625"/>
    <w:rsid w:val="008744BE"/>
    <w:rsid w:val="00876CEC"/>
    <w:rsid w:val="008812C4"/>
    <w:rsid w:val="008857B3"/>
    <w:rsid w:val="00887228"/>
    <w:rsid w:val="008930BF"/>
    <w:rsid w:val="008A2937"/>
    <w:rsid w:val="008A36B9"/>
    <w:rsid w:val="008A4392"/>
    <w:rsid w:val="008A721F"/>
    <w:rsid w:val="008B0A31"/>
    <w:rsid w:val="008B10A5"/>
    <w:rsid w:val="008B3B2E"/>
    <w:rsid w:val="008B4CF4"/>
    <w:rsid w:val="008C1E1B"/>
    <w:rsid w:val="008C55CB"/>
    <w:rsid w:val="008D05E1"/>
    <w:rsid w:val="008D3D11"/>
    <w:rsid w:val="008D4211"/>
    <w:rsid w:val="008D5D6B"/>
    <w:rsid w:val="008E3ACE"/>
    <w:rsid w:val="008E3C86"/>
    <w:rsid w:val="008F2FA1"/>
    <w:rsid w:val="008F359E"/>
    <w:rsid w:val="00900B12"/>
    <w:rsid w:val="00900BEA"/>
    <w:rsid w:val="00900C60"/>
    <w:rsid w:val="00906963"/>
    <w:rsid w:val="00910B6D"/>
    <w:rsid w:val="009138EB"/>
    <w:rsid w:val="00917421"/>
    <w:rsid w:val="00925006"/>
    <w:rsid w:val="009313E6"/>
    <w:rsid w:val="009318A6"/>
    <w:rsid w:val="009403AE"/>
    <w:rsid w:val="009464AC"/>
    <w:rsid w:val="009528E9"/>
    <w:rsid w:val="00963CBC"/>
    <w:rsid w:val="0096615E"/>
    <w:rsid w:val="0097079D"/>
    <w:rsid w:val="0097153A"/>
    <w:rsid w:val="00982A36"/>
    <w:rsid w:val="00984355"/>
    <w:rsid w:val="0098680C"/>
    <w:rsid w:val="00991B31"/>
    <w:rsid w:val="00997E00"/>
    <w:rsid w:val="009A7F80"/>
    <w:rsid w:val="009B412D"/>
    <w:rsid w:val="009B7823"/>
    <w:rsid w:val="009B7C7C"/>
    <w:rsid w:val="009C3F29"/>
    <w:rsid w:val="009D15CE"/>
    <w:rsid w:val="009E6F01"/>
    <w:rsid w:val="009F0241"/>
    <w:rsid w:val="00A00821"/>
    <w:rsid w:val="00A02CBD"/>
    <w:rsid w:val="00A0358D"/>
    <w:rsid w:val="00A10979"/>
    <w:rsid w:val="00A12F92"/>
    <w:rsid w:val="00A22F87"/>
    <w:rsid w:val="00A31444"/>
    <w:rsid w:val="00A33656"/>
    <w:rsid w:val="00A4003A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B085C"/>
    <w:rsid w:val="00AB08D1"/>
    <w:rsid w:val="00AB3C1F"/>
    <w:rsid w:val="00AB4D83"/>
    <w:rsid w:val="00AD37D3"/>
    <w:rsid w:val="00AE1714"/>
    <w:rsid w:val="00AE5D01"/>
    <w:rsid w:val="00B01F81"/>
    <w:rsid w:val="00B26C4F"/>
    <w:rsid w:val="00B30B3C"/>
    <w:rsid w:val="00B317D4"/>
    <w:rsid w:val="00B32666"/>
    <w:rsid w:val="00B34503"/>
    <w:rsid w:val="00B3661C"/>
    <w:rsid w:val="00B43E87"/>
    <w:rsid w:val="00B451A1"/>
    <w:rsid w:val="00B547C5"/>
    <w:rsid w:val="00B642D8"/>
    <w:rsid w:val="00B6453A"/>
    <w:rsid w:val="00B659D7"/>
    <w:rsid w:val="00B7647E"/>
    <w:rsid w:val="00B82681"/>
    <w:rsid w:val="00B84D5B"/>
    <w:rsid w:val="00B86E13"/>
    <w:rsid w:val="00B954B8"/>
    <w:rsid w:val="00BA35C9"/>
    <w:rsid w:val="00BA6703"/>
    <w:rsid w:val="00BB0758"/>
    <w:rsid w:val="00BB54D1"/>
    <w:rsid w:val="00BB60A3"/>
    <w:rsid w:val="00BC6646"/>
    <w:rsid w:val="00BD0F91"/>
    <w:rsid w:val="00BD7B84"/>
    <w:rsid w:val="00BE2F30"/>
    <w:rsid w:val="00BF5ED3"/>
    <w:rsid w:val="00C013B9"/>
    <w:rsid w:val="00C15AE3"/>
    <w:rsid w:val="00C17FE0"/>
    <w:rsid w:val="00C2191F"/>
    <w:rsid w:val="00C27EE7"/>
    <w:rsid w:val="00C73144"/>
    <w:rsid w:val="00C8172D"/>
    <w:rsid w:val="00C83A1C"/>
    <w:rsid w:val="00C843F0"/>
    <w:rsid w:val="00C91907"/>
    <w:rsid w:val="00C937DD"/>
    <w:rsid w:val="00C93855"/>
    <w:rsid w:val="00C93C0C"/>
    <w:rsid w:val="00CA0427"/>
    <w:rsid w:val="00CA4185"/>
    <w:rsid w:val="00CA7FCF"/>
    <w:rsid w:val="00CB2157"/>
    <w:rsid w:val="00CB38E8"/>
    <w:rsid w:val="00CB3A5E"/>
    <w:rsid w:val="00CB494E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B53"/>
    <w:rsid w:val="00D2217E"/>
    <w:rsid w:val="00D25956"/>
    <w:rsid w:val="00D3010B"/>
    <w:rsid w:val="00D338E7"/>
    <w:rsid w:val="00D378F0"/>
    <w:rsid w:val="00D468FD"/>
    <w:rsid w:val="00D601D0"/>
    <w:rsid w:val="00D63EFE"/>
    <w:rsid w:val="00D63F66"/>
    <w:rsid w:val="00D66289"/>
    <w:rsid w:val="00D707B2"/>
    <w:rsid w:val="00D77B26"/>
    <w:rsid w:val="00D8489B"/>
    <w:rsid w:val="00D902CC"/>
    <w:rsid w:val="00D903A3"/>
    <w:rsid w:val="00D918F8"/>
    <w:rsid w:val="00D93F80"/>
    <w:rsid w:val="00DA1105"/>
    <w:rsid w:val="00DA5075"/>
    <w:rsid w:val="00DC0ED9"/>
    <w:rsid w:val="00DC2FEE"/>
    <w:rsid w:val="00DC4EE2"/>
    <w:rsid w:val="00DC5398"/>
    <w:rsid w:val="00DD3BD2"/>
    <w:rsid w:val="00DE7290"/>
    <w:rsid w:val="00DE7933"/>
    <w:rsid w:val="00DF0508"/>
    <w:rsid w:val="00DF1BDB"/>
    <w:rsid w:val="00E13513"/>
    <w:rsid w:val="00E245BF"/>
    <w:rsid w:val="00E251C7"/>
    <w:rsid w:val="00E3399C"/>
    <w:rsid w:val="00E4302E"/>
    <w:rsid w:val="00E45B0C"/>
    <w:rsid w:val="00E4728B"/>
    <w:rsid w:val="00E50569"/>
    <w:rsid w:val="00E51763"/>
    <w:rsid w:val="00E70171"/>
    <w:rsid w:val="00E70AA1"/>
    <w:rsid w:val="00E85DA0"/>
    <w:rsid w:val="00E926C8"/>
    <w:rsid w:val="00E93A95"/>
    <w:rsid w:val="00EA079E"/>
    <w:rsid w:val="00EA48C1"/>
    <w:rsid w:val="00EA769B"/>
    <w:rsid w:val="00EB0245"/>
    <w:rsid w:val="00EB3E66"/>
    <w:rsid w:val="00EB75C9"/>
    <w:rsid w:val="00EB7D94"/>
    <w:rsid w:val="00EC7801"/>
    <w:rsid w:val="00ED2066"/>
    <w:rsid w:val="00ED2A22"/>
    <w:rsid w:val="00EE011A"/>
    <w:rsid w:val="00EE1075"/>
    <w:rsid w:val="00EE426C"/>
    <w:rsid w:val="00F001D0"/>
    <w:rsid w:val="00F04A50"/>
    <w:rsid w:val="00F16B16"/>
    <w:rsid w:val="00F176A3"/>
    <w:rsid w:val="00F26B71"/>
    <w:rsid w:val="00F33D6F"/>
    <w:rsid w:val="00F33F48"/>
    <w:rsid w:val="00F50628"/>
    <w:rsid w:val="00F52B47"/>
    <w:rsid w:val="00F568B7"/>
    <w:rsid w:val="00F66807"/>
    <w:rsid w:val="00F705BB"/>
    <w:rsid w:val="00F8003F"/>
    <w:rsid w:val="00F83B4E"/>
    <w:rsid w:val="00F947AF"/>
    <w:rsid w:val="00FA1240"/>
    <w:rsid w:val="00FA658A"/>
    <w:rsid w:val="00FB3AC2"/>
    <w:rsid w:val="00FB461E"/>
    <w:rsid w:val="00FB663C"/>
    <w:rsid w:val="00FC132C"/>
    <w:rsid w:val="00FC66BB"/>
    <w:rsid w:val="00FD34A2"/>
    <w:rsid w:val="00FE0BBB"/>
    <w:rsid w:val="00FE5216"/>
    <w:rsid w:val="00FE6CDD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F33D6F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F33D6F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Пользователь</cp:lastModifiedBy>
  <cp:revision>2</cp:revision>
  <cp:lastPrinted>2018-03-12T10:08:00Z</cp:lastPrinted>
  <dcterms:created xsi:type="dcterms:W3CDTF">2018-03-13T03:50:00Z</dcterms:created>
  <dcterms:modified xsi:type="dcterms:W3CDTF">2018-03-13T03:50:00Z</dcterms:modified>
</cp:coreProperties>
</file>